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4F81" w14:textId="77777777" w:rsidR="008D3843" w:rsidRDefault="008D3843" w:rsidP="00FB527F">
      <w:pPr>
        <w:rPr>
          <w:rFonts w:ascii="Times New Roman" w:hAnsi="Times New Roman" w:cs="Times New Roman"/>
          <w:sz w:val="24"/>
          <w:szCs w:val="24"/>
        </w:rPr>
      </w:pPr>
    </w:p>
    <w:p w14:paraId="50B17782" w14:textId="0ED8B770" w:rsidR="008D3843" w:rsidRDefault="00B14368" w:rsidP="00FB5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0201A8" wp14:editId="1196C5A6">
            <wp:extent cx="5760720" cy="9588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F-logga_web2-1400x0-c-defaul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7FA90" w14:textId="6B2A7162" w:rsidR="00C1525C" w:rsidRDefault="00C1525C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64CBF80" w14:textId="77777777" w:rsidR="002D7E26" w:rsidRDefault="002D7E26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6D5D62C" w14:textId="602935CA" w:rsidR="008D3843" w:rsidRPr="00561513" w:rsidRDefault="008D3843" w:rsidP="00C1525C">
      <w:pPr>
        <w:spacing w:after="12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561513">
        <w:rPr>
          <w:rFonts w:ascii="Times New Roman" w:hAnsi="Times New Roman" w:cs="Times New Roman"/>
          <w:b/>
          <w:bCs/>
          <w:sz w:val="40"/>
          <w:szCs w:val="40"/>
        </w:rPr>
        <w:t>Svenska Barnläkarföreningen</w:t>
      </w:r>
    </w:p>
    <w:p w14:paraId="6559DC90" w14:textId="1BCC08FE" w:rsidR="008D3843" w:rsidRPr="00561513" w:rsidRDefault="00561513" w:rsidP="00C1525C">
      <w:pPr>
        <w:spacing w:after="12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561513">
        <w:rPr>
          <w:rFonts w:ascii="Times New Roman" w:hAnsi="Times New Roman" w:cs="Times New Roman"/>
          <w:b/>
          <w:bCs/>
          <w:sz w:val="40"/>
          <w:szCs w:val="40"/>
        </w:rPr>
        <w:t xml:space="preserve">The </w:t>
      </w:r>
      <w:r w:rsidR="008D3843" w:rsidRPr="00561513">
        <w:rPr>
          <w:rFonts w:ascii="Times New Roman" w:hAnsi="Times New Roman" w:cs="Times New Roman"/>
          <w:b/>
          <w:bCs/>
          <w:sz w:val="40"/>
          <w:szCs w:val="40"/>
        </w:rPr>
        <w:t xml:space="preserve">Swedish </w:t>
      </w:r>
      <w:proofErr w:type="spellStart"/>
      <w:r w:rsidR="008D3843" w:rsidRPr="00561513">
        <w:rPr>
          <w:rFonts w:ascii="Times New Roman" w:hAnsi="Times New Roman" w:cs="Times New Roman"/>
          <w:b/>
          <w:bCs/>
          <w:sz w:val="40"/>
          <w:szCs w:val="40"/>
        </w:rPr>
        <w:t>Paediatric</w:t>
      </w:r>
      <w:proofErr w:type="spellEnd"/>
      <w:r w:rsidR="008D3843" w:rsidRPr="0056151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8D3843" w:rsidRPr="00561513">
        <w:rPr>
          <w:rFonts w:ascii="Times New Roman" w:hAnsi="Times New Roman" w:cs="Times New Roman"/>
          <w:b/>
          <w:bCs/>
          <w:sz w:val="40"/>
          <w:szCs w:val="40"/>
        </w:rPr>
        <w:t>Society</w:t>
      </w:r>
      <w:proofErr w:type="spellEnd"/>
      <w:r w:rsidR="008D3843" w:rsidRPr="0056151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2F4CA37F" w14:textId="056C0352" w:rsidR="00693425" w:rsidRDefault="00693425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C812B2" w14:textId="77777777" w:rsidR="00C1525C" w:rsidRPr="00693425" w:rsidRDefault="00C1525C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190E674" w14:textId="40CBC846" w:rsidR="00693425" w:rsidRPr="00247B5F" w:rsidRDefault="00F73C2B" w:rsidP="00C152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7B5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47B5F">
        <w:rPr>
          <w:rFonts w:ascii="Times New Roman" w:hAnsi="Times New Roman" w:cs="Times New Roman"/>
          <w:b/>
          <w:bCs/>
          <w:sz w:val="24"/>
          <w:szCs w:val="24"/>
        </w:rPr>
        <w:t>Current</w:t>
      </w:r>
      <w:proofErr w:type="spellEnd"/>
      <w:r w:rsidRPr="00247B5F">
        <w:rPr>
          <w:rFonts w:ascii="Times New Roman" w:hAnsi="Times New Roman" w:cs="Times New Roman"/>
          <w:b/>
          <w:bCs/>
          <w:sz w:val="24"/>
          <w:szCs w:val="24"/>
        </w:rPr>
        <w:t xml:space="preserve"> officers:</w:t>
      </w:r>
    </w:p>
    <w:p w14:paraId="3A0BEFB4" w14:textId="2ED0A168" w:rsidR="00F73C2B" w:rsidRPr="00247B5F" w:rsidRDefault="005E601D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47B5F">
        <w:rPr>
          <w:rFonts w:ascii="Times New Roman" w:hAnsi="Times New Roman" w:cs="Times New Roman"/>
          <w:sz w:val="24"/>
          <w:szCs w:val="24"/>
        </w:rPr>
        <w:t xml:space="preserve">President: Dr. Per Brolin, </w:t>
      </w:r>
      <w:r w:rsidR="00F73C2B" w:rsidRPr="00247B5F">
        <w:rPr>
          <w:rFonts w:ascii="Times New Roman" w:hAnsi="Times New Roman" w:cs="Times New Roman"/>
          <w:sz w:val="24"/>
          <w:szCs w:val="24"/>
        </w:rPr>
        <w:t xml:space="preserve">Consultant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Paediatrician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, </w:t>
      </w:r>
      <w:r w:rsidR="00F73C2B" w:rsidRPr="00247B5F">
        <w:rPr>
          <w:rFonts w:ascii="Times New Roman" w:hAnsi="Times New Roman" w:cs="Times New Roman"/>
          <w:sz w:val="24"/>
          <w:szCs w:val="24"/>
        </w:rPr>
        <w:t>Karlstad Central Hospi</w:t>
      </w:r>
      <w:r w:rsidR="00CF6D46" w:rsidRPr="00247B5F">
        <w:rPr>
          <w:rFonts w:ascii="Times New Roman" w:hAnsi="Times New Roman" w:cs="Times New Roman"/>
          <w:sz w:val="24"/>
          <w:szCs w:val="24"/>
        </w:rPr>
        <w:t>t</w:t>
      </w:r>
      <w:r w:rsidR="00F73C2B" w:rsidRPr="00247B5F">
        <w:rPr>
          <w:rFonts w:ascii="Times New Roman" w:hAnsi="Times New Roman" w:cs="Times New Roman"/>
          <w:sz w:val="24"/>
          <w:szCs w:val="24"/>
        </w:rPr>
        <w:t>al</w:t>
      </w:r>
    </w:p>
    <w:p w14:paraId="63C498A0" w14:textId="231EB691" w:rsidR="00F73C2B" w:rsidRPr="00247B5F" w:rsidRDefault="00F73C2B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47B5F">
        <w:rPr>
          <w:rFonts w:ascii="Times New Roman" w:hAnsi="Times New Roman" w:cs="Times New Roman"/>
          <w:sz w:val="24"/>
          <w:szCs w:val="24"/>
        </w:rPr>
        <w:t>Vice-</w:t>
      </w:r>
      <w:r w:rsidR="00FB527F" w:rsidRPr="00247B5F">
        <w:rPr>
          <w:rFonts w:ascii="Times New Roman" w:hAnsi="Times New Roman" w:cs="Times New Roman"/>
          <w:sz w:val="24"/>
          <w:szCs w:val="24"/>
        </w:rPr>
        <w:t>President</w:t>
      </w:r>
      <w:r w:rsidRPr="00247B5F">
        <w:rPr>
          <w:rFonts w:ascii="Times New Roman" w:hAnsi="Times New Roman" w:cs="Times New Roman"/>
          <w:sz w:val="24"/>
          <w:szCs w:val="24"/>
        </w:rPr>
        <w:t xml:space="preserve">: Professor Lena Hellström-Westas, Professor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Neonatology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>, Uppsala Univer</w:t>
      </w:r>
      <w:r w:rsidR="0012765D" w:rsidRPr="00247B5F">
        <w:rPr>
          <w:rFonts w:ascii="Times New Roman" w:hAnsi="Times New Roman" w:cs="Times New Roman"/>
          <w:sz w:val="24"/>
          <w:szCs w:val="24"/>
        </w:rPr>
        <w:t>s</w:t>
      </w:r>
      <w:r w:rsidRPr="00247B5F">
        <w:rPr>
          <w:rFonts w:ascii="Times New Roman" w:hAnsi="Times New Roman" w:cs="Times New Roman"/>
          <w:sz w:val="24"/>
          <w:szCs w:val="24"/>
        </w:rPr>
        <w:t>ity Hospital</w:t>
      </w:r>
    </w:p>
    <w:p w14:paraId="070F5E36" w14:textId="0C50A550" w:rsidR="00612CF3" w:rsidRPr="00247B5F" w:rsidRDefault="00612CF3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B5F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: </w:t>
      </w:r>
      <w:r w:rsidR="00667DBD" w:rsidRPr="00247B5F">
        <w:rPr>
          <w:rFonts w:ascii="Times New Roman" w:hAnsi="Times New Roman" w:cs="Times New Roman"/>
          <w:sz w:val="24"/>
          <w:szCs w:val="24"/>
        </w:rPr>
        <w:t xml:space="preserve">Dr. Niklas Segerdahl, Consultant </w:t>
      </w:r>
      <w:proofErr w:type="spellStart"/>
      <w:r w:rsidR="00667DBD" w:rsidRPr="00247B5F">
        <w:rPr>
          <w:rFonts w:ascii="Times New Roman" w:hAnsi="Times New Roman" w:cs="Times New Roman"/>
          <w:sz w:val="24"/>
          <w:szCs w:val="24"/>
        </w:rPr>
        <w:t>Paediatrician</w:t>
      </w:r>
      <w:proofErr w:type="spellEnd"/>
      <w:r w:rsidR="00667DBD" w:rsidRPr="00247B5F">
        <w:rPr>
          <w:rFonts w:ascii="Times New Roman" w:hAnsi="Times New Roman" w:cs="Times New Roman"/>
          <w:sz w:val="24"/>
          <w:szCs w:val="24"/>
        </w:rPr>
        <w:t>, Södra Älvsborg</w:t>
      </w:r>
      <w:r w:rsidR="0072261B">
        <w:rPr>
          <w:rFonts w:ascii="Times New Roman" w:hAnsi="Times New Roman" w:cs="Times New Roman"/>
          <w:sz w:val="24"/>
          <w:szCs w:val="24"/>
        </w:rPr>
        <w:t>s</w:t>
      </w:r>
      <w:r w:rsidR="00667DBD" w:rsidRPr="00247B5F">
        <w:rPr>
          <w:rFonts w:ascii="Times New Roman" w:hAnsi="Times New Roman" w:cs="Times New Roman"/>
          <w:sz w:val="24"/>
          <w:szCs w:val="24"/>
        </w:rPr>
        <w:t xml:space="preserve"> Hospital, Borås</w:t>
      </w:r>
    </w:p>
    <w:p w14:paraId="729816CC" w14:textId="540BBA91" w:rsidR="00612CF3" w:rsidRPr="00247B5F" w:rsidRDefault="00F73C2B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B5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>:</w:t>
      </w:r>
      <w:r w:rsidR="00612CF3" w:rsidRPr="00247B5F">
        <w:rPr>
          <w:rFonts w:ascii="Times New Roman" w:hAnsi="Times New Roman" w:cs="Times New Roman"/>
          <w:sz w:val="24"/>
          <w:szCs w:val="24"/>
        </w:rPr>
        <w:t xml:space="preserve"> Dr. Synnöve Lindemalm, Consultant </w:t>
      </w:r>
      <w:proofErr w:type="spellStart"/>
      <w:r w:rsidR="00612CF3" w:rsidRPr="00247B5F">
        <w:rPr>
          <w:rFonts w:ascii="Times New Roman" w:hAnsi="Times New Roman" w:cs="Times New Roman"/>
          <w:sz w:val="24"/>
          <w:szCs w:val="24"/>
        </w:rPr>
        <w:t>Paediatrician</w:t>
      </w:r>
      <w:proofErr w:type="spellEnd"/>
      <w:r w:rsidR="00612CF3" w:rsidRPr="00247B5F">
        <w:rPr>
          <w:rFonts w:ascii="Times New Roman" w:hAnsi="Times New Roman" w:cs="Times New Roman"/>
          <w:sz w:val="24"/>
          <w:szCs w:val="24"/>
        </w:rPr>
        <w:t xml:space="preserve">, </w:t>
      </w:r>
      <w:r w:rsidR="00612CF3" w:rsidRPr="00247B5F">
        <w:rPr>
          <w:rFonts w:ascii="Times New Roman" w:hAnsi="Times New Roman" w:cs="Times New Roman"/>
          <w:sz w:val="24"/>
          <w:szCs w:val="24"/>
        </w:rPr>
        <w:t>Karolinska Univers</w:t>
      </w:r>
      <w:r w:rsidR="00AD1EFC" w:rsidRPr="00247B5F">
        <w:rPr>
          <w:rFonts w:ascii="Times New Roman" w:hAnsi="Times New Roman" w:cs="Times New Roman"/>
          <w:sz w:val="24"/>
          <w:szCs w:val="24"/>
        </w:rPr>
        <w:t>i</w:t>
      </w:r>
      <w:r w:rsidR="00612CF3" w:rsidRPr="00247B5F">
        <w:rPr>
          <w:rFonts w:ascii="Times New Roman" w:hAnsi="Times New Roman" w:cs="Times New Roman"/>
          <w:sz w:val="24"/>
          <w:szCs w:val="24"/>
        </w:rPr>
        <w:t>ty Hospital, Stockholm</w:t>
      </w:r>
    </w:p>
    <w:p w14:paraId="6F2B69E6" w14:textId="03F5EA37" w:rsidR="00FB527F" w:rsidRPr="00247B5F" w:rsidRDefault="00F73C2B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47B5F">
        <w:rPr>
          <w:rFonts w:ascii="Times New Roman" w:hAnsi="Times New Roman" w:cs="Times New Roman"/>
          <w:sz w:val="24"/>
          <w:szCs w:val="24"/>
        </w:rPr>
        <w:t xml:space="preserve">Treasurer: Dr. Svetlana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Lajic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, Consultant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Endocrinologist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>, Karolinska Univers</w:t>
      </w:r>
      <w:r w:rsidR="00AD1EFC" w:rsidRPr="00247B5F">
        <w:rPr>
          <w:rFonts w:ascii="Times New Roman" w:hAnsi="Times New Roman" w:cs="Times New Roman"/>
          <w:sz w:val="24"/>
          <w:szCs w:val="24"/>
        </w:rPr>
        <w:t>i</w:t>
      </w:r>
      <w:r w:rsidRPr="00247B5F">
        <w:rPr>
          <w:rFonts w:ascii="Times New Roman" w:hAnsi="Times New Roman" w:cs="Times New Roman"/>
          <w:sz w:val="24"/>
          <w:szCs w:val="24"/>
        </w:rPr>
        <w:t>ty Hospital, Stockholm</w:t>
      </w:r>
    </w:p>
    <w:p w14:paraId="56782D08" w14:textId="77777777" w:rsidR="00F73C2B" w:rsidRPr="00247B5F" w:rsidRDefault="00F73C2B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8A805B" w14:textId="77777777" w:rsidR="00FB527F" w:rsidRPr="00247B5F" w:rsidRDefault="00FB527F" w:rsidP="00C152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7B5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247B5F">
        <w:rPr>
          <w:rFonts w:ascii="Times New Roman" w:hAnsi="Times New Roman" w:cs="Times New Roman"/>
          <w:b/>
          <w:bCs/>
          <w:sz w:val="24"/>
          <w:szCs w:val="24"/>
        </w:rPr>
        <w:t>History</w:t>
      </w:r>
      <w:proofErr w:type="spellEnd"/>
      <w:r w:rsidRPr="00247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47B5F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247B5F">
        <w:rPr>
          <w:rFonts w:ascii="Times New Roman" w:hAnsi="Times New Roman" w:cs="Times New Roman"/>
          <w:b/>
          <w:bCs/>
          <w:sz w:val="24"/>
          <w:szCs w:val="24"/>
        </w:rPr>
        <w:t>Society</w:t>
      </w:r>
      <w:proofErr w:type="spellEnd"/>
    </w:p>
    <w:p w14:paraId="066885AE" w14:textId="29DB0BD8" w:rsidR="006A4C02" w:rsidRPr="00247B5F" w:rsidRDefault="006A4C02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47B5F">
        <w:rPr>
          <w:rFonts w:ascii="Times New Roman" w:hAnsi="Times New Roman" w:cs="Times New Roman"/>
          <w:sz w:val="24"/>
          <w:szCs w:val="24"/>
        </w:rPr>
        <w:t xml:space="preserve">Sweden has a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long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</w:t>
      </w:r>
      <w:r w:rsidR="00324A2D" w:rsidRPr="00247B5F">
        <w:rPr>
          <w:rFonts w:ascii="Times New Roman" w:hAnsi="Times New Roman" w:cs="Times New Roman"/>
          <w:sz w:val="24"/>
          <w:szCs w:val="24"/>
        </w:rPr>
        <w:t>a</w:t>
      </w:r>
      <w:r w:rsidRPr="00247B5F">
        <w:rPr>
          <w:rFonts w:ascii="Times New Roman" w:hAnsi="Times New Roman" w:cs="Times New Roman"/>
          <w:sz w:val="24"/>
          <w:szCs w:val="24"/>
        </w:rPr>
        <w:t>ediatric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tradition</w:t>
      </w:r>
      <w:r w:rsidRPr="00247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dating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right back to 1</w:t>
      </w:r>
      <w:r w:rsidRPr="00247B5F">
        <w:rPr>
          <w:rFonts w:ascii="Times New Roman" w:hAnsi="Times New Roman" w:cs="Times New Roman"/>
          <w:sz w:val="24"/>
          <w:szCs w:val="24"/>
        </w:rPr>
        <w:t>764,</w:t>
      </w:r>
      <w:r w:rsidR="000839E1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9E1" w:rsidRPr="00247B5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Nils Rosén von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Rosenstein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Children and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Remedies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”. Fredrik Berg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appointed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world’s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professor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</w:t>
      </w:r>
      <w:r w:rsidR="000361E6">
        <w:rPr>
          <w:rFonts w:ascii="Times New Roman" w:hAnsi="Times New Roman" w:cs="Times New Roman"/>
          <w:sz w:val="24"/>
          <w:szCs w:val="24"/>
        </w:rPr>
        <w:t>a</w:t>
      </w:r>
      <w:r w:rsidRPr="00247B5F">
        <w:rPr>
          <w:rFonts w:ascii="Times New Roman" w:hAnsi="Times New Roman" w:cs="Times New Roman"/>
          <w:sz w:val="24"/>
          <w:szCs w:val="24"/>
        </w:rPr>
        <w:t>ediatrics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in 1845. Oscar Medin,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a professor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</w:t>
      </w:r>
      <w:r w:rsidR="00EC407F">
        <w:rPr>
          <w:rFonts w:ascii="Times New Roman" w:hAnsi="Times New Roman" w:cs="Times New Roman"/>
          <w:sz w:val="24"/>
          <w:szCs w:val="24"/>
        </w:rPr>
        <w:t>a</w:t>
      </w:r>
      <w:r w:rsidRPr="00247B5F">
        <w:rPr>
          <w:rFonts w:ascii="Times New Roman" w:hAnsi="Times New Roman" w:cs="Times New Roman"/>
          <w:sz w:val="24"/>
          <w:szCs w:val="24"/>
        </w:rPr>
        <w:t>ediatrics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in 1900 the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founding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”The Swedish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</w:t>
      </w:r>
      <w:r w:rsidR="00DA4310" w:rsidRPr="00247B5F">
        <w:rPr>
          <w:rFonts w:ascii="Times New Roman" w:hAnsi="Times New Roman" w:cs="Times New Roman"/>
          <w:sz w:val="24"/>
          <w:szCs w:val="24"/>
        </w:rPr>
        <w:t>a</w:t>
      </w:r>
      <w:r w:rsidRPr="00247B5F">
        <w:rPr>
          <w:rFonts w:ascii="Times New Roman" w:hAnsi="Times New Roman" w:cs="Times New Roman"/>
          <w:sz w:val="24"/>
          <w:szCs w:val="24"/>
        </w:rPr>
        <w:t>ediatric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in Stockholm”. </w:t>
      </w:r>
      <w:r w:rsidR="00B421B5" w:rsidRPr="00247B5F">
        <w:rPr>
          <w:rFonts w:ascii="Times New Roman" w:hAnsi="Times New Roman" w:cs="Times New Roman"/>
          <w:sz w:val="24"/>
          <w:szCs w:val="24"/>
        </w:rPr>
        <w:t xml:space="preserve">The </w:t>
      </w:r>
      <w:r w:rsidR="00E309E0" w:rsidRPr="00247B5F">
        <w:rPr>
          <w:rFonts w:ascii="Times New Roman" w:hAnsi="Times New Roman" w:cs="Times New Roman"/>
          <w:sz w:val="24"/>
          <w:szCs w:val="24"/>
        </w:rPr>
        <w:t xml:space="preserve">Swedish </w:t>
      </w:r>
      <w:proofErr w:type="spellStart"/>
      <w:r w:rsidR="00E309E0" w:rsidRPr="00247B5F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="00E309E0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9E0" w:rsidRPr="00247B5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="00E309E0" w:rsidRPr="00247B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309E0" w:rsidRPr="00247B5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E309E0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9E0" w:rsidRPr="00247B5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E309E0" w:rsidRPr="00247B5F">
        <w:rPr>
          <w:rFonts w:ascii="Times New Roman" w:hAnsi="Times New Roman" w:cs="Times New Roman"/>
          <w:sz w:val="24"/>
          <w:szCs w:val="24"/>
        </w:rPr>
        <w:t xml:space="preserve"> form</w:t>
      </w:r>
      <w:r w:rsidR="00B421B5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1B5" w:rsidRPr="00247B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B421B5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07F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="00B421B5" w:rsidRPr="00247B5F">
        <w:rPr>
          <w:rFonts w:ascii="Times New Roman" w:hAnsi="Times New Roman" w:cs="Times New Roman"/>
          <w:sz w:val="24"/>
          <w:szCs w:val="24"/>
        </w:rPr>
        <w:t xml:space="preserve"> in 1970</w:t>
      </w:r>
      <w:r w:rsidR="00A94C3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94C38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="00A9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C38">
        <w:rPr>
          <w:rFonts w:ascii="Times New Roman" w:hAnsi="Times New Roman" w:cs="Times New Roman"/>
          <w:sz w:val="24"/>
          <w:szCs w:val="24"/>
        </w:rPr>
        <w:t>celebrates</w:t>
      </w:r>
      <w:proofErr w:type="spellEnd"/>
      <w:r w:rsidR="00A9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C3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A94C38">
        <w:rPr>
          <w:rFonts w:ascii="Times New Roman" w:hAnsi="Times New Roman" w:cs="Times New Roman"/>
          <w:sz w:val="24"/>
          <w:szCs w:val="24"/>
        </w:rPr>
        <w:t xml:space="preserve"> 50th </w:t>
      </w:r>
      <w:proofErr w:type="spellStart"/>
      <w:r w:rsidR="00A94C38">
        <w:rPr>
          <w:rFonts w:ascii="Times New Roman" w:hAnsi="Times New Roman" w:cs="Times New Roman"/>
          <w:sz w:val="24"/>
          <w:szCs w:val="24"/>
        </w:rPr>
        <w:t>anniversary</w:t>
      </w:r>
      <w:proofErr w:type="spellEnd"/>
      <w:r w:rsidR="00A9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C3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A9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C38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94C38">
        <w:rPr>
          <w:rFonts w:ascii="Times New Roman" w:hAnsi="Times New Roman" w:cs="Times New Roman"/>
          <w:sz w:val="24"/>
          <w:szCs w:val="24"/>
        </w:rPr>
        <w:t xml:space="preserve">, 2020. </w:t>
      </w:r>
    </w:p>
    <w:p w14:paraId="72DD27A5" w14:textId="41C47793" w:rsidR="006A4C02" w:rsidRPr="00247B5F" w:rsidRDefault="006A4C02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47B5F">
        <w:rPr>
          <w:rFonts w:ascii="Times New Roman" w:hAnsi="Times New Roman" w:cs="Times New Roman"/>
          <w:sz w:val="24"/>
          <w:szCs w:val="24"/>
        </w:rPr>
        <w:t xml:space="preserve">A special feature for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</w:t>
      </w:r>
      <w:r w:rsidR="00124194" w:rsidRPr="00247B5F">
        <w:rPr>
          <w:rFonts w:ascii="Times New Roman" w:hAnsi="Times New Roman" w:cs="Times New Roman"/>
          <w:sz w:val="24"/>
          <w:szCs w:val="24"/>
        </w:rPr>
        <w:t>a</w:t>
      </w:r>
      <w:r w:rsidRPr="00247B5F">
        <w:rPr>
          <w:rFonts w:ascii="Times New Roman" w:hAnsi="Times New Roman" w:cs="Times New Roman"/>
          <w:sz w:val="24"/>
          <w:szCs w:val="24"/>
        </w:rPr>
        <w:t>ediatrics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in Sweden has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in social and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psychiatric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problems</w:t>
      </w:r>
      <w:r w:rsidR="007D401E" w:rsidRPr="00247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401E" w:rsidRPr="00247B5F">
        <w:rPr>
          <w:rFonts w:ascii="Times New Roman" w:hAnsi="Times New Roman" w:cs="Times New Roman"/>
          <w:sz w:val="24"/>
          <w:szCs w:val="24"/>
        </w:rPr>
        <w:t>Historically</w:t>
      </w:r>
      <w:proofErr w:type="spellEnd"/>
      <w:r w:rsidR="007D401E" w:rsidRPr="00247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01E" w:rsidRPr="00247B5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7D401E" w:rsidRPr="00247B5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7D401E" w:rsidRPr="00247B5F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7D401E" w:rsidRPr="00247B5F">
        <w:rPr>
          <w:rFonts w:ascii="Times New Roman" w:hAnsi="Times New Roman" w:cs="Times New Roman"/>
          <w:sz w:val="24"/>
          <w:szCs w:val="24"/>
        </w:rPr>
        <w:t xml:space="preserve"> </w:t>
      </w:r>
      <w:r w:rsidR="00124194" w:rsidRPr="00247B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24194" w:rsidRPr="00247B5F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="00124194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194" w:rsidRPr="00247B5F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="00124194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194" w:rsidRPr="00247B5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124194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194" w:rsidRPr="00247B5F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124194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194" w:rsidRPr="00247B5F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124194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4194" w:rsidRPr="00247B5F">
        <w:rPr>
          <w:rFonts w:ascii="Times New Roman" w:hAnsi="Times New Roman" w:cs="Times New Roman"/>
          <w:sz w:val="24"/>
          <w:szCs w:val="24"/>
        </w:rPr>
        <w:t xml:space="preserve">and </w:t>
      </w:r>
      <w:r w:rsidR="005E7955" w:rsidRPr="00247B5F">
        <w:rPr>
          <w:rFonts w:ascii="Times New Roman" w:hAnsi="Times New Roman" w:cs="Times New Roman"/>
          <w:sz w:val="24"/>
          <w:szCs w:val="24"/>
        </w:rPr>
        <w:t>hospital</w:t>
      </w:r>
      <w:proofErr w:type="gramEnd"/>
      <w:r w:rsidR="005E7955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955" w:rsidRPr="00247B5F"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 w:rsidR="00E33D6B" w:rsidRPr="00247B5F">
        <w:rPr>
          <w:rFonts w:ascii="Times New Roman" w:hAnsi="Times New Roman" w:cs="Times New Roman"/>
          <w:sz w:val="24"/>
          <w:szCs w:val="24"/>
        </w:rPr>
        <w:t xml:space="preserve"> and the Swedish </w:t>
      </w:r>
      <w:proofErr w:type="spellStart"/>
      <w:r w:rsidR="00E33D6B" w:rsidRPr="00247B5F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="00E33D6B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D6B" w:rsidRPr="00247B5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="00E33D6B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D6B" w:rsidRPr="00247B5F">
        <w:rPr>
          <w:rFonts w:ascii="Times New Roman" w:hAnsi="Times New Roman" w:cs="Times New Roman"/>
          <w:sz w:val="24"/>
          <w:szCs w:val="24"/>
        </w:rPr>
        <w:t>maintains</w:t>
      </w:r>
      <w:proofErr w:type="spellEnd"/>
      <w:r w:rsidR="00E33D6B" w:rsidRPr="00247B5F">
        <w:rPr>
          <w:rFonts w:ascii="Times New Roman" w:hAnsi="Times New Roman" w:cs="Times New Roman"/>
          <w:sz w:val="24"/>
          <w:szCs w:val="24"/>
        </w:rPr>
        <w:t xml:space="preserve"> a strong focus on </w:t>
      </w:r>
      <w:proofErr w:type="spellStart"/>
      <w:r w:rsidR="00E33D6B" w:rsidRPr="00247B5F"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 w:rsidR="00E33D6B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D6B" w:rsidRPr="00247B5F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E33D6B" w:rsidRPr="00247B5F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="00E33D6B" w:rsidRPr="00247B5F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E33D6B" w:rsidRPr="00247B5F">
        <w:rPr>
          <w:rFonts w:ascii="Times New Roman" w:hAnsi="Times New Roman" w:cs="Times New Roman"/>
          <w:sz w:val="24"/>
          <w:szCs w:val="24"/>
        </w:rPr>
        <w:t xml:space="preserve"> and </w:t>
      </w:r>
      <w:r w:rsidR="00FF45F6" w:rsidRPr="00247B5F">
        <w:rPr>
          <w:rFonts w:ascii="Times New Roman" w:hAnsi="Times New Roman" w:cs="Times New Roman"/>
          <w:sz w:val="24"/>
          <w:szCs w:val="24"/>
        </w:rPr>
        <w:t xml:space="preserve">the overall </w:t>
      </w:r>
      <w:proofErr w:type="spellStart"/>
      <w:r w:rsidR="00FF45F6" w:rsidRPr="00247B5F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="00FF45F6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5F6"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F45F6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5F6" w:rsidRPr="00247B5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FF45F6" w:rsidRPr="00247B5F">
        <w:rPr>
          <w:rFonts w:ascii="Times New Roman" w:hAnsi="Times New Roman" w:cs="Times New Roman"/>
          <w:sz w:val="24"/>
          <w:szCs w:val="24"/>
        </w:rPr>
        <w:t>.</w:t>
      </w:r>
    </w:p>
    <w:p w14:paraId="2F6B212A" w14:textId="77777777" w:rsidR="00FB527F" w:rsidRPr="00247B5F" w:rsidRDefault="00FB527F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BE416B5" w14:textId="7A55446B" w:rsidR="00FB527F" w:rsidRPr="00203612" w:rsidRDefault="00FB527F" w:rsidP="00C152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3612">
        <w:rPr>
          <w:rFonts w:ascii="Times New Roman" w:hAnsi="Times New Roman" w:cs="Times New Roman"/>
          <w:b/>
          <w:bCs/>
          <w:sz w:val="24"/>
          <w:szCs w:val="24"/>
        </w:rPr>
        <w:t>3. Mission and Vision</w:t>
      </w:r>
    </w:p>
    <w:p w14:paraId="3847FE6A" w14:textId="2AD58255" w:rsidR="00FB527F" w:rsidRPr="00247B5F" w:rsidRDefault="001A4EB0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47B5F">
        <w:rPr>
          <w:rFonts w:ascii="Times New Roman" w:hAnsi="Times New Roman" w:cs="Times New Roman"/>
          <w:sz w:val="24"/>
          <w:szCs w:val="24"/>
        </w:rPr>
        <w:t xml:space="preserve">The Swedish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S</w:t>
      </w:r>
      <w:r w:rsidR="00993D98" w:rsidRPr="00247B5F">
        <w:rPr>
          <w:rFonts w:ascii="Times New Roman" w:hAnsi="Times New Roman" w:cs="Times New Roman"/>
          <w:sz w:val="24"/>
          <w:szCs w:val="24"/>
        </w:rPr>
        <w:t>ociety</w:t>
      </w:r>
      <w:proofErr w:type="spellEnd"/>
      <w:r w:rsidR="00993D98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D98" w:rsidRPr="00247B5F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993D98" w:rsidRPr="00247B5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993D98" w:rsidRPr="00247B5F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="00993D98" w:rsidRPr="00247B5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993D98" w:rsidRPr="00247B5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993D98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D98"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93D98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D98" w:rsidRPr="00247B5F"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 w:rsidR="00993D98" w:rsidRPr="00247B5F">
        <w:rPr>
          <w:rFonts w:ascii="Times New Roman" w:hAnsi="Times New Roman" w:cs="Times New Roman"/>
          <w:sz w:val="24"/>
          <w:szCs w:val="24"/>
        </w:rPr>
        <w:t xml:space="preserve"> in Sweden and </w:t>
      </w:r>
      <w:r w:rsidR="00B33D9F" w:rsidRPr="00247B5F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B33D9F" w:rsidRPr="00247B5F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="00B33D9F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D9F" w:rsidRPr="00247B5F">
        <w:rPr>
          <w:rFonts w:ascii="Times New Roman" w:hAnsi="Times New Roman" w:cs="Times New Roman"/>
          <w:sz w:val="24"/>
          <w:szCs w:val="24"/>
        </w:rPr>
        <w:t>high-quality</w:t>
      </w:r>
      <w:proofErr w:type="spellEnd"/>
      <w:r w:rsidR="00B33D9F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D9F" w:rsidRPr="00247B5F">
        <w:rPr>
          <w:rFonts w:ascii="Times New Roman" w:hAnsi="Times New Roman" w:cs="Times New Roman"/>
          <w:sz w:val="24"/>
          <w:szCs w:val="24"/>
        </w:rPr>
        <w:t>health</w:t>
      </w:r>
      <w:r w:rsidR="009445AF" w:rsidRPr="00247B5F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9445AF" w:rsidRPr="00247B5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9445AF" w:rsidRPr="00247B5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9445AF" w:rsidRPr="00247B5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445AF" w:rsidRPr="00247B5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="009445AF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AF" w:rsidRPr="00247B5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9445AF" w:rsidRPr="00247B5F">
        <w:rPr>
          <w:rFonts w:ascii="Times New Roman" w:hAnsi="Times New Roman" w:cs="Times New Roman"/>
          <w:sz w:val="24"/>
          <w:szCs w:val="24"/>
        </w:rPr>
        <w:t xml:space="preserve"> in Sweden and </w:t>
      </w:r>
      <w:proofErr w:type="spellStart"/>
      <w:r w:rsidR="009445AF" w:rsidRPr="00247B5F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="009445AF" w:rsidRPr="00247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47FA5" w14:textId="77777777" w:rsidR="00C1525C" w:rsidRDefault="00C1525C" w:rsidP="00C152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7E81F" w14:textId="1E4D2AED" w:rsidR="00FB527F" w:rsidRPr="00A4659E" w:rsidRDefault="00FB527F" w:rsidP="00C152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659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Major </w:t>
      </w:r>
      <w:proofErr w:type="spellStart"/>
      <w:r w:rsidRPr="00A4659E">
        <w:rPr>
          <w:rFonts w:ascii="Times New Roman" w:hAnsi="Times New Roman" w:cs="Times New Roman"/>
          <w:b/>
          <w:bCs/>
          <w:sz w:val="24"/>
          <w:szCs w:val="24"/>
        </w:rPr>
        <w:t>Milestones</w:t>
      </w:r>
      <w:proofErr w:type="spellEnd"/>
    </w:p>
    <w:p w14:paraId="7C02AEBC" w14:textId="77777777" w:rsidR="00C1525C" w:rsidRPr="00C1525C" w:rsidRDefault="00D70442" w:rsidP="00C1525C">
      <w:pPr>
        <w:pStyle w:val="Liststycke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1525C">
        <w:rPr>
          <w:rFonts w:ascii="Times New Roman" w:hAnsi="Times New Roman" w:cs="Times New Roman"/>
          <w:sz w:val="24"/>
          <w:szCs w:val="24"/>
        </w:rPr>
        <w:t xml:space="preserve">In </w:t>
      </w:r>
      <w:r w:rsidR="0070292F" w:rsidRPr="00C1525C">
        <w:rPr>
          <w:rFonts w:ascii="Times New Roman" w:hAnsi="Times New Roman" w:cs="Times New Roman"/>
          <w:color w:val="222222"/>
          <w:sz w:val="24"/>
          <w:szCs w:val="24"/>
        </w:rPr>
        <w:t>1900</w:t>
      </w:r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, the ”Swedish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Paediatric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Soceity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in Stockholm”</w:t>
      </w:r>
      <w:r w:rsidR="0070292F"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was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fo</w:t>
      </w:r>
      <w:r w:rsidR="00F55E67" w:rsidRPr="00C1525C">
        <w:rPr>
          <w:rFonts w:ascii="Times New Roman" w:hAnsi="Times New Roman" w:cs="Times New Roman"/>
          <w:color w:val="222222"/>
          <w:sz w:val="24"/>
          <w:szCs w:val="24"/>
        </w:rPr>
        <w:t>unded</w:t>
      </w:r>
      <w:proofErr w:type="spellEnd"/>
      <w:r w:rsidR="00F55E67"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by Oscar Medin, a </w:t>
      </w:r>
      <w:proofErr w:type="spellStart"/>
      <w:r w:rsidR="00F55E67" w:rsidRPr="00C1525C">
        <w:rPr>
          <w:rFonts w:ascii="Times New Roman" w:hAnsi="Times New Roman" w:cs="Times New Roman"/>
          <w:color w:val="222222"/>
          <w:sz w:val="24"/>
          <w:szCs w:val="24"/>
        </w:rPr>
        <w:t>pioneer</w:t>
      </w:r>
      <w:proofErr w:type="spellEnd"/>
      <w:r w:rsidR="00F55E67"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in the research on </w:t>
      </w:r>
      <w:proofErr w:type="spellStart"/>
      <w:r w:rsidR="00F55E67" w:rsidRPr="00C1525C">
        <w:rPr>
          <w:rFonts w:ascii="Times New Roman" w:hAnsi="Times New Roman" w:cs="Times New Roman"/>
          <w:color w:val="222222"/>
          <w:sz w:val="24"/>
          <w:szCs w:val="24"/>
        </w:rPr>
        <w:t>poliomyelitis</w:t>
      </w:r>
      <w:proofErr w:type="spellEnd"/>
      <w:r w:rsidR="00F55E67"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(”Heine-Medin </w:t>
      </w:r>
      <w:proofErr w:type="spellStart"/>
      <w:r w:rsidR="00F55E67" w:rsidRPr="00C1525C">
        <w:rPr>
          <w:rFonts w:ascii="Times New Roman" w:hAnsi="Times New Roman" w:cs="Times New Roman"/>
          <w:color w:val="222222"/>
          <w:sz w:val="24"/>
          <w:szCs w:val="24"/>
        </w:rPr>
        <w:t>disease</w:t>
      </w:r>
      <w:proofErr w:type="spellEnd"/>
      <w:r w:rsidR="00F55E67" w:rsidRPr="00C1525C">
        <w:rPr>
          <w:rFonts w:ascii="Times New Roman" w:hAnsi="Times New Roman" w:cs="Times New Roman"/>
          <w:color w:val="222222"/>
          <w:sz w:val="24"/>
          <w:szCs w:val="24"/>
        </w:rPr>
        <w:t>”).</w:t>
      </w:r>
    </w:p>
    <w:p w14:paraId="09F6D7A3" w14:textId="77777777" w:rsidR="00C1525C" w:rsidRPr="00C1525C" w:rsidRDefault="00D943F0" w:rsidP="00C1525C">
      <w:pPr>
        <w:pStyle w:val="Liststycke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In 1921, the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first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issue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of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the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scientific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publication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Acta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Paediatrica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was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published.</w:t>
      </w:r>
      <w:proofErr w:type="spellEnd"/>
    </w:p>
    <w:p w14:paraId="7EC63A9C" w14:textId="7851AFB8" w:rsidR="00A4659E" w:rsidRPr="00C1525C" w:rsidRDefault="00D943F0" w:rsidP="00C1525C">
      <w:pPr>
        <w:pStyle w:val="Liststycke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In 1934, the Swedish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Paediatric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Association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was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formed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as a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section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color w:val="222222"/>
          <w:sz w:val="24"/>
          <w:szCs w:val="24"/>
        </w:rPr>
        <w:t>of</w:t>
      </w:r>
      <w:proofErr w:type="spellEnd"/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 the Swedish </w:t>
      </w:r>
      <w:r w:rsidR="00A17C95" w:rsidRPr="00C1525C">
        <w:rPr>
          <w:rFonts w:ascii="Times New Roman" w:hAnsi="Times New Roman" w:cs="Times New Roman"/>
          <w:color w:val="222222"/>
          <w:sz w:val="24"/>
          <w:szCs w:val="24"/>
        </w:rPr>
        <w:t>Medical Association</w:t>
      </w:r>
      <w:r w:rsidR="004072AF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2BC52204" w14:textId="74990D9F" w:rsidR="004D4DF7" w:rsidRPr="00C1525C" w:rsidRDefault="001D5A81" w:rsidP="00C1525C">
      <w:pPr>
        <w:pStyle w:val="Liststycke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1525C">
        <w:rPr>
          <w:rFonts w:ascii="Times New Roman" w:hAnsi="Times New Roman" w:cs="Times New Roman"/>
          <w:color w:val="222222"/>
          <w:sz w:val="24"/>
          <w:szCs w:val="24"/>
        </w:rPr>
        <w:t xml:space="preserve">In 1970, </w:t>
      </w:r>
      <w:r w:rsidRPr="00C1525C">
        <w:rPr>
          <w:rFonts w:ascii="Times New Roman" w:hAnsi="Times New Roman" w:cs="Times New Roman"/>
          <w:sz w:val="24"/>
          <w:szCs w:val="24"/>
        </w:rPr>
        <w:t>t</w:t>
      </w:r>
      <w:r w:rsidRPr="00C1525C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scientifically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organi</w:t>
      </w:r>
      <w:r w:rsidR="004072AF">
        <w:rPr>
          <w:rFonts w:ascii="Times New Roman" w:hAnsi="Times New Roman" w:cs="Times New Roman"/>
          <w:sz w:val="24"/>
          <w:szCs w:val="24"/>
        </w:rPr>
        <w:t>sa</w:t>
      </w:r>
      <w:r w:rsidRPr="00C1525C">
        <w:rPr>
          <w:rFonts w:ascii="Times New Roman" w:hAnsi="Times New Roman" w:cs="Times New Roman"/>
          <w:sz w:val="24"/>
          <w:szCs w:val="24"/>
        </w:rPr>
        <w:t>tionally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oriented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p</w:t>
      </w:r>
      <w:r w:rsidRPr="00C1525C">
        <w:rPr>
          <w:rFonts w:ascii="Times New Roman" w:hAnsi="Times New Roman" w:cs="Times New Roman"/>
          <w:sz w:val="24"/>
          <w:szCs w:val="24"/>
        </w:rPr>
        <w:t>a</w:t>
      </w:r>
      <w:r w:rsidRPr="00C1525C">
        <w:rPr>
          <w:rFonts w:ascii="Times New Roman" w:hAnsi="Times New Roman" w:cs="Times New Roman"/>
          <w:sz w:val="24"/>
          <w:szCs w:val="24"/>
        </w:rPr>
        <w:t>edatric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associations </w:t>
      </w:r>
      <w:proofErr w:type="spellStart"/>
      <w:r w:rsidR="004072AF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="00407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2AF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="00407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merged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te Swedish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P</w:t>
      </w:r>
      <w:r w:rsidRPr="00C1525C">
        <w:rPr>
          <w:rFonts w:ascii="Times New Roman" w:hAnsi="Times New Roman" w:cs="Times New Roman"/>
          <w:sz w:val="24"/>
          <w:szCs w:val="24"/>
        </w:rPr>
        <w:t>a</w:t>
      </w:r>
      <w:r w:rsidRPr="00C1525C">
        <w:rPr>
          <w:rFonts w:ascii="Times New Roman" w:hAnsi="Times New Roman" w:cs="Times New Roman"/>
          <w:sz w:val="24"/>
          <w:szCs w:val="24"/>
        </w:rPr>
        <w:t>ediatric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form.</w:t>
      </w:r>
    </w:p>
    <w:p w14:paraId="100D91D7" w14:textId="77777777" w:rsidR="004D4DF7" w:rsidRPr="00C1525C" w:rsidRDefault="004D4DF7" w:rsidP="00C1525C">
      <w:pPr>
        <w:pStyle w:val="Liststycke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1525C">
        <w:rPr>
          <w:rFonts w:ascii="Times New Roman" w:hAnsi="Times New Roman" w:cs="Times New Roman"/>
          <w:sz w:val="24"/>
          <w:szCs w:val="24"/>
        </w:rPr>
        <w:t xml:space="preserve">In 1979, Sweden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country in the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to ban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corporal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punishment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>.</w:t>
      </w:r>
    </w:p>
    <w:p w14:paraId="2D74F94D" w14:textId="11DFCAF8" w:rsidR="00CC1A4A" w:rsidRPr="00CC1A4A" w:rsidRDefault="00953A82" w:rsidP="00CC1A4A">
      <w:pPr>
        <w:pStyle w:val="Liststycke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1525C">
        <w:rPr>
          <w:rFonts w:ascii="Times New Roman" w:hAnsi="Times New Roman" w:cs="Times New Roman"/>
          <w:sz w:val="24"/>
          <w:szCs w:val="24"/>
        </w:rPr>
        <w:t xml:space="preserve">In 2006, the Swedish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arranged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-long national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25C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>,</w:t>
      </w:r>
      <w:r w:rsidRPr="00C1525C">
        <w:rPr>
          <w:rFonts w:ascii="Times New Roman" w:hAnsi="Times New Roman" w:cs="Times New Roman"/>
          <w:sz w:val="24"/>
          <w:szCs w:val="24"/>
        </w:rPr>
        <w:t xml:space="preserve"> ”Barnveckan”</w:t>
      </w:r>
      <w:r w:rsidR="00B658CD" w:rsidRPr="00C1525C">
        <w:rPr>
          <w:rFonts w:ascii="Times New Roman" w:hAnsi="Times New Roman" w:cs="Times New Roman"/>
          <w:sz w:val="24"/>
          <w:szCs w:val="24"/>
        </w:rPr>
        <w:t xml:space="preserve">. It has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well-established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58CD" w:rsidRPr="00C1525C">
        <w:rPr>
          <w:rFonts w:ascii="Times New Roman" w:hAnsi="Times New Roman" w:cs="Times New Roman"/>
          <w:sz w:val="24"/>
          <w:szCs w:val="24"/>
        </w:rPr>
        <w:t>national</w:t>
      </w:r>
      <w:r w:rsidR="00711A70">
        <w:rPr>
          <w:rFonts w:ascii="Times New Roman" w:hAnsi="Times New Roman" w:cs="Times New Roman"/>
          <w:sz w:val="24"/>
          <w:szCs w:val="24"/>
        </w:rPr>
        <w:t xml:space="preserve"> </w:t>
      </w:r>
      <w:r w:rsidR="00B658CD" w:rsidRPr="00C1525C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1,000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invited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="00B658CD" w:rsidRPr="00C1525C">
        <w:rPr>
          <w:rFonts w:ascii="Times New Roman" w:hAnsi="Times New Roman" w:cs="Times New Roman"/>
          <w:sz w:val="24"/>
          <w:szCs w:val="24"/>
        </w:rPr>
        <w:t>guests</w:t>
      </w:r>
      <w:proofErr w:type="spellEnd"/>
      <w:r w:rsidR="00B658CD" w:rsidRPr="00C1525C">
        <w:rPr>
          <w:rFonts w:ascii="Times New Roman" w:hAnsi="Times New Roman" w:cs="Times New Roman"/>
          <w:sz w:val="24"/>
          <w:szCs w:val="24"/>
        </w:rPr>
        <w:t>.</w:t>
      </w:r>
    </w:p>
    <w:p w14:paraId="4FA494B5" w14:textId="5644E365" w:rsidR="001D5A81" w:rsidRPr="00C1525C" w:rsidRDefault="004D4DF7" w:rsidP="00C1525C">
      <w:pPr>
        <w:pStyle w:val="Liststycke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1525C">
        <w:rPr>
          <w:rFonts w:ascii="Times New Roman" w:hAnsi="Times New Roman" w:cs="Times New Roman"/>
          <w:sz w:val="24"/>
          <w:szCs w:val="24"/>
        </w:rPr>
        <w:t xml:space="preserve">In 2020, </w:t>
      </w:r>
      <w:r w:rsidR="00122F68" w:rsidRPr="00C1525C">
        <w:rPr>
          <w:rFonts w:ascii="Times New Roman" w:hAnsi="Times New Roman" w:cs="Times New Roman"/>
          <w:sz w:val="24"/>
          <w:szCs w:val="24"/>
        </w:rPr>
        <w:t xml:space="preserve">the UN </w:t>
      </w:r>
      <w:proofErr w:type="spellStart"/>
      <w:r w:rsidR="00122F68" w:rsidRPr="00C1525C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="00122F68" w:rsidRPr="00C1525C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122F68" w:rsidRPr="00C1525C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122F68"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F68" w:rsidRPr="00C1525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22F68" w:rsidRPr="00C1525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22F68" w:rsidRPr="00C1525C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142037"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F68" w:rsidRPr="00C1525C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="00122F68" w:rsidRPr="00C15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F68" w:rsidRPr="00C1525C">
        <w:rPr>
          <w:rFonts w:ascii="Times New Roman" w:hAnsi="Times New Roman" w:cs="Times New Roman"/>
          <w:sz w:val="24"/>
          <w:szCs w:val="24"/>
        </w:rPr>
        <w:t>enshrined</w:t>
      </w:r>
      <w:proofErr w:type="spellEnd"/>
      <w:r w:rsidR="00122F68" w:rsidRPr="00C1525C">
        <w:rPr>
          <w:rFonts w:ascii="Times New Roman" w:hAnsi="Times New Roman" w:cs="Times New Roman"/>
          <w:sz w:val="24"/>
          <w:szCs w:val="24"/>
        </w:rPr>
        <w:t xml:space="preserve"> in Swedish national </w:t>
      </w:r>
      <w:proofErr w:type="spellStart"/>
      <w:r w:rsidR="00122F68" w:rsidRPr="00C1525C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122F68" w:rsidRPr="00C1525C">
        <w:rPr>
          <w:rFonts w:ascii="Times New Roman" w:hAnsi="Times New Roman" w:cs="Times New Roman"/>
          <w:sz w:val="24"/>
          <w:szCs w:val="24"/>
        </w:rPr>
        <w:t>.</w:t>
      </w:r>
      <w:r w:rsidR="001D5A81" w:rsidRPr="00C1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0CF45" w14:textId="77777777" w:rsidR="00FB527F" w:rsidRPr="00247B5F" w:rsidRDefault="00FB527F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76C5406" w14:textId="77777777" w:rsidR="00FB527F" w:rsidRPr="00C1525C" w:rsidRDefault="00FB527F" w:rsidP="00C152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25C">
        <w:rPr>
          <w:rFonts w:ascii="Times New Roman" w:hAnsi="Times New Roman" w:cs="Times New Roman"/>
          <w:b/>
          <w:bCs/>
          <w:sz w:val="24"/>
          <w:szCs w:val="24"/>
        </w:rPr>
        <w:t xml:space="preserve">5. Major </w:t>
      </w:r>
      <w:proofErr w:type="spellStart"/>
      <w:r w:rsidRPr="00C1525C">
        <w:rPr>
          <w:rFonts w:ascii="Times New Roman" w:hAnsi="Times New Roman" w:cs="Times New Roman"/>
          <w:b/>
          <w:bCs/>
          <w:sz w:val="24"/>
          <w:szCs w:val="24"/>
        </w:rPr>
        <w:t>activities</w:t>
      </w:r>
      <w:proofErr w:type="spellEnd"/>
    </w:p>
    <w:p w14:paraId="67F7C96D" w14:textId="32A223D8" w:rsidR="00B26BD8" w:rsidRPr="00247B5F" w:rsidRDefault="00700DE1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47B5F">
        <w:rPr>
          <w:rFonts w:ascii="Times New Roman" w:hAnsi="Times New Roman" w:cs="Times New Roman"/>
          <w:sz w:val="24"/>
          <w:szCs w:val="24"/>
        </w:rPr>
        <w:t xml:space="preserve">Apart from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organising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”Barnveckan” and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meetings and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, the Swedish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="00B26BD8" w:rsidRPr="00247B5F">
        <w:rPr>
          <w:rFonts w:ascii="Times New Roman" w:hAnsi="Times New Roman" w:cs="Times New Roman"/>
          <w:sz w:val="24"/>
          <w:szCs w:val="24"/>
        </w:rPr>
        <w:t xml:space="preserve"> has </w:t>
      </w:r>
      <w:r w:rsidRPr="00247B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lively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BF3" w:rsidRPr="00247B5F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355BF3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BF3"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55BF3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BF3" w:rsidRPr="00247B5F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355BF3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BF3" w:rsidRPr="00247B5F">
        <w:rPr>
          <w:rFonts w:ascii="Times New Roman" w:hAnsi="Times New Roman" w:cs="Times New Roman"/>
          <w:sz w:val="24"/>
          <w:szCs w:val="24"/>
        </w:rPr>
        <w:t>twenty</w:t>
      </w:r>
      <w:proofErr w:type="spellEnd"/>
      <w:r w:rsidR="00355BF3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BF3" w:rsidRPr="00247B5F">
        <w:rPr>
          <w:rFonts w:ascii="Times New Roman" w:hAnsi="Times New Roman" w:cs="Times New Roman"/>
          <w:sz w:val="24"/>
          <w:szCs w:val="24"/>
        </w:rPr>
        <w:t>sub-speciality</w:t>
      </w:r>
      <w:proofErr w:type="spellEnd"/>
      <w:r w:rsidR="00355BF3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BF3" w:rsidRPr="00247B5F"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 w:rsidR="00355BF3" w:rsidRPr="00247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BF3" w:rsidRPr="00247B5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355BF3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forefront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2D72" w:rsidRPr="00247B5F">
        <w:rPr>
          <w:rFonts w:ascii="Times New Roman" w:hAnsi="Times New Roman" w:cs="Times New Roman"/>
          <w:sz w:val="24"/>
          <w:szCs w:val="24"/>
        </w:rPr>
        <w:t>research and</w:t>
      </w:r>
      <w:proofErr w:type="gram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respective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areas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E0285E" w14:textId="40E9674C" w:rsidR="00FB527F" w:rsidRPr="005815BA" w:rsidRDefault="00B26BD8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47B5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maintains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a</w:t>
      </w:r>
      <w:r w:rsidR="00402D72" w:rsidRPr="00247B5F">
        <w:rPr>
          <w:rFonts w:ascii="Times New Roman" w:hAnsi="Times New Roman" w:cs="Times New Roman"/>
          <w:sz w:val="24"/>
          <w:szCs w:val="24"/>
        </w:rPr>
        <w:t xml:space="preserve"> w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ell-visited</w:t>
      </w:r>
      <w:proofErr w:type="spellEnd"/>
      <w:r w:rsidR="00402D72"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D72" w:rsidRPr="00247B5F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="008E0BE4" w:rsidRPr="00247B5F">
        <w:rPr>
          <w:rFonts w:ascii="Times New Roman" w:hAnsi="Times New Roman" w:cs="Times New Roman"/>
          <w:sz w:val="24"/>
          <w:szCs w:val="24"/>
        </w:rPr>
        <w:t xml:space="preserve"> -</w:t>
      </w:r>
      <w:r w:rsidR="00402D72" w:rsidRPr="00247B5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E0BE4" w:rsidRPr="00247B5F">
          <w:rPr>
            <w:rStyle w:val="Hyperlnk"/>
            <w:rFonts w:ascii="Times New Roman" w:hAnsi="Times New Roman" w:cs="Times New Roman"/>
            <w:sz w:val="24"/>
            <w:szCs w:val="24"/>
          </w:rPr>
          <w:t>www.barnlakarforeningen.se</w:t>
        </w:r>
      </w:hyperlink>
      <w:r w:rsidRPr="00247B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47B5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4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BE4" w:rsidRPr="005815BA">
        <w:rPr>
          <w:rFonts w:ascii="Times New Roman" w:hAnsi="Times New Roman" w:cs="Times New Roman"/>
          <w:sz w:val="24"/>
          <w:szCs w:val="24"/>
        </w:rPr>
        <w:t>c</w:t>
      </w:r>
      <w:r w:rsidR="00040332" w:rsidRPr="005815BA">
        <w:rPr>
          <w:rFonts w:ascii="Times New Roman" w:hAnsi="Times New Roman" w:cs="Times New Roman"/>
          <w:sz w:val="24"/>
          <w:szCs w:val="24"/>
        </w:rPr>
        <w:t>ontains</w:t>
      </w:r>
      <w:proofErr w:type="spellEnd"/>
      <w:r w:rsidR="00040332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332" w:rsidRPr="005815BA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="00040332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332" w:rsidRPr="005815B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040332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332" w:rsidRPr="005815BA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="00040332" w:rsidRPr="005815BA">
        <w:rPr>
          <w:rFonts w:ascii="Times New Roman" w:hAnsi="Times New Roman" w:cs="Times New Roman"/>
          <w:sz w:val="24"/>
          <w:szCs w:val="24"/>
        </w:rPr>
        <w:t xml:space="preserve"> on a diverse </w:t>
      </w:r>
      <w:proofErr w:type="spellStart"/>
      <w:r w:rsidR="00040332" w:rsidRPr="005815BA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="00040332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332" w:rsidRPr="005815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40332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332" w:rsidRPr="005815BA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="00040332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332" w:rsidRPr="005815BA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="00040332" w:rsidRPr="005815BA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="00040332" w:rsidRPr="005815B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040332" w:rsidRPr="005815B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A4CB4" w:rsidRPr="005815BA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="005A4CB4" w:rsidRPr="005815B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A4CB4" w:rsidRPr="005815BA">
        <w:rPr>
          <w:rFonts w:ascii="Times New Roman" w:hAnsi="Times New Roman" w:cs="Times New Roman"/>
          <w:sz w:val="24"/>
          <w:szCs w:val="24"/>
        </w:rPr>
        <w:t>organisational</w:t>
      </w:r>
      <w:proofErr w:type="spellEnd"/>
      <w:r w:rsidR="005A4CB4" w:rsidRPr="005815BA">
        <w:rPr>
          <w:rFonts w:ascii="Times New Roman" w:hAnsi="Times New Roman" w:cs="Times New Roman"/>
          <w:sz w:val="24"/>
          <w:szCs w:val="24"/>
        </w:rPr>
        <w:t xml:space="preserve"> information. </w:t>
      </w:r>
    </w:p>
    <w:p w14:paraId="11F5DF9D" w14:textId="18AC034F" w:rsidR="00236B1D" w:rsidRDefault="00AF06E1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815B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publishes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a</w:t>
      </w:r>
      <w:r w:rsidR="00580AFA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FA" w:rsidRPr="005815BA">
        <w:rPr>
          <w:rFonts w:ascii="Times New Roman" w:hAnsi="Times New Roman" w:cs="Times New Roman"/>
          <w:sz w:val="24"/>
          <w:szCs w:val="24"/>
        </w:rPr>
        <w:t>bimonthly</w:t>
      </w:r>
      <w:proofErr w:type="spellEnd"/>
      <w:r w:rsidR="00126310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310" w:rsidRPr="005815B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="00126310" w:rsidRPr="005815BA">
        <w:rPr>
          <w:rFonts w:ascii="Times New Roman" w:hAnsi="Times New Roman" w:cs="Times New Roman"/>
          <w:sz w:val="24"/>
          <w:szCs w:val="24"/>
        </w:rPr>
        <w:t>’</w:t>
      </w:r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r w:rsidR="00126310" w:rsidRPr="005815BA">
        <w:rPr>
          <w:rFonts w:ascii="Times New Roman" w:hAnsi="Times New Roman" w:cs="Times New Roman"/>
          <w:sz w:val="24"/>
          <w:szCs w:val="24"/>
        </w:rPr>
        <w:t xml:space="preserve">journal </w:t>
      </w:r>
      <w:proofErr w:type="spellStart"/>
      <w:r w:rsidR="00126310" w:rsidRPr="005815BA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126310" w:rsidRPr="005815BA">
        <w:rPr>
          <w:rFonts w:ascii="Times New Roman" w:hAnsi="Times New Roman" w:cs="Times New Roman"/>
          <w:sz w:val="24"/>
          <w:szCs w:val="24"/>
        </w:rPr>
        <w:t xml:space="preserve"> ”Barnläkaren”</w:t>
      </w:r>
      <w:r w:rsidR="00D620D1" w:rsidRPr="005815BA">
        <w:rPr>
          <w:rFonts w:ascii="Times New Roman" w:hAnsi="Times New Roman" w:cs="Times New Roman"/>
          <w:sz w:val="24"/>
          <w:szCs w:val="24"/>
        </w:rPr>
        <w:t xml:space="preserve">, and has </w:t>
      </w:r>
      <w:proofErr w:type="spellStart"/>
      <w:r w:rsidR="00D620D1" w:rsidRPr="005815BA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="00D620D1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0D1" w:rsidRPr="005815BA">
        <w:rPr>
          <w:rFonts w:ascii="Times New Roman" w:hAnsi="Times New Roman" w:cs="Times New Roman"/>
          <w:sz w:val="24"/>
          <w:szCs w:val="24"/>
        </w:rPr>
        <w:t>links</w:t>
      </w:r>
      <w:proofErr w:type="spellEnd"/>
      <w:r w:rsidR="00D620D1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0D1" w:rsidRPr="005815B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620D1" w:rsidRPr="005815B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620D1" w:rsidRPr="005815BA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D620D1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0D1" w:rsidRPr="005815BA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D620D1" w:rsidRPr="005815BA">
        <w:rPr>
          <w:rFonts w:ascii="Times New Roman" w:hAnsi="Times New Roman" w:cs="Times New Roman"/>
          <w:sz w:val="24"/>
          <w:szCs w:val="24"/>
        </w:rPr>
        <w:t xml:space="preserve"> ”Acta </w:t>
      </w:r>
      <w:proofErr w:type="spellStart"/>
      <w:r w:rsidR="00D620D1" w:rsidRPr="005815BA">
        <w:rPr>
          <w:rFonts w:ascii="Times New Roman" w:hAnsi="Times New Roman" w:cs="Times New Roman"/>
          <w:sz w:val="24"/>
          <w:szCs w:val="24"/>
        </w:rPr>
        <w:t>Paediatrica</w:t>
      </w:r>
      <w:proofErr w:type="spellEnd"/>
      <w:r w:rsidR="00D620D1" w:rsidRPr="005815BA">
        <w:rPr>
          <w:rFonts w:ascii="Times New Roman" w:hAnsi="Times New Roman" w:cs="Times New Roman"/>
          <w:sz w:val="24"/>
          <w:szCs w:val="24"/>
        </w:rPr>
        <w:t>”</w:t>
      </w:r>
      <w:r w:rsidR="00236B1D">
        <w:rPr>
          <w:rFonts w:ascii="Times New Roman" w:hAnsi="Times New Roman" w:cs="Times New Roman"/>
          <w:sz w:val="24"/>
          <w:szCs w:val="24"/>
        </w:rPr>
        <w:t>.</w:t>
      </w:r>
    </w:p>
    <w:p w14:paraId="1A07B230" w14:textId="270F9EB1" w:rsidR="00236B1D" w:rsidRPr="005815BA" w:rsidRDefault="00236B1D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Swedish </w:t>
      </w:r>
      <w:proofErr w:type="spellStart"/>
      <w:r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Rosén von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Rosenstein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2E7287">
        <w:rPr>
          <w:rFonts w:ascii="Times New Roman" w:hAnsi="Times New Roman" w:cs="Times New Roman"/>
          <w:sz w:val="24"/>
          <w:szCs w:val="24"/>
        </w:rPr>
        <w:t>eminen</w:t>
      </w:r>
      <w:r w:rsidR="00217B81">
        <w:rPr>
          <w:rFonts w:ascii="Times New Roman" w:hAnsi="Times New Roman" w:cs="Times New Roman"/>
          <w:sz w:val="24"/>
          <w:szCs w:val="24"/>
        </w:rPr>
        <w:t>t</w:t>
      </w:r>
      <w:r w:rsidR="002E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287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="002E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287">
        <w:rPr>
          <w:rFonts w:ascii="Times New Roman" w:hAnsi="Times New Roman" w:cs="Times New Roman"/>
          <w:sz w:val="24"/>
          <w:szCs w:val="24"/>
        </w:rPr>
        <w:t>reserchers</w:t>
      </w:r>
      <w:proofErr w:type="spellEnd"/>
      <w:r w:rsidR="002E72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E7287">
        <w:rPr>
          <w:rFonts w:ascii="Times New Roman" w:hAnsi="Times New Roman" w:cs="Times New Roman"/>
          <w:sz w:val="24"/>
          <w:szCs w:val="24"/>
        </w:rPr>
        <w:t>clinicians</w:t>
      </w:r>
      <w:proofErr w:type="spellEnd"/>
      <w:r w:rsidR="002E728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785D73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="0078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D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85D73">
        <w:rPr>
          <w:rFonts w:ascii="Times New Roman" w:hAnsi="Times New Roman" w:cs="Times New Roman"/>
          <w:sz w:val="24"/>
          <w:szCs w:val="24"/>
        </w:rPr>
        <w:t xml:space="preserve"> the</w:t>
      </w:r>
      <w:r w:rsidR="00217B81">
        <w:rPr>
          <w:rFonts w:ascii="Times New Roman" w:hAnsi="Times New Roman" w:cs="Times New Roman"/>
          <w:sz w:val="24"/>
          <w:szCs w:val="24"/>
        </w:rPr>
        <w:t xml:space="preserve"> </w:t>
      </w:r>
      <w:r w:rsidR="00717C6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717C6A">
        <w:rPr>
          <w:rFonts w:ascii="Times New Roman" w:hAnsi="Times New Roman" w:cs="Times New Roman"/>
          <w:sz w:val="24"/>
          <w:szCs w:val="24"/>
        </w:rPr>
        <w:t>founding</w:t>
      </w:r>
      <w:proofErr w:type="spellEnd"/>
      <w:r w:rsidR="0071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C6A">
        <w:rPr>
          <w:rFonts w:ascii="Times New Roman" w:hAnsi="Times New Roman" w:cs="Times New Roman"/>
          <w:sz w:val="24"/>
          <w:szCs w:val="24"/>
        </w:rPr>
        <w:t>father</w:t>
      </w:r>
      <w:proofErr w:type="spellEnd"/>
      <w:r w:rsidR="0071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C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1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C6A"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 w:rsidR="00717C6A">
        <w:rPr>
          <w:rFonts w:ascii="Times New Roman" w:hAnsi="Times New Roman" w:cs="Times New Roman"/>
          <w:sz w:val="24"/>
          <w:szCs w:val="24"/>
        </w:rPr>
        <w:t xml:space="preserve">” as </w:t>
      </w:r>
      <w:proofErr w:type="spellStart"/>
      <w:r w:rsidR="00717C6A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="0071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C6A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="00717C6A">
        <w:rPr>
          <w:rFonts w:ascii="Times New Roman" w:hAnsi="Times New Roman" w:cs="Times New Roman"/>
          <w:sz w:val="24"/>
          <w:szCs w:val="24"/>
        </w:rPr>
        <w:t>.</w:t>
      </w:r>
    </w:p>
    <w:p w14:paraId="6C0BA1A0" w14:textId="6978F282" w:rsidR="00AF06E1" w:rsidRPr="005815BA" w:rsidRDefault="00894C3D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815BA">
        <w:rPr>
          <w:rFonts w:ascii="Times New Roman" w:hAnsi="Times New Roman" w:cs="Times New Roman"/>
          <w:sz w:val="24"/>
          <w:szCs w:val="24"/>
        </w:rPr>
        <w:t xml:space="preserve">The Swedish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advisory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board to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pertaining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A727C" w:rsidRPr="005815BA"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 w:rsidR="00CA727C" w:rsidRPr="005815BA">
        <w:rPr>
          <w:rFonts w:ascii="Times New Roman" w:hAnsi="Times New Roman" w:cs="Times New Roman"/>
          <w:sz w:val="24"/>
          <w:szCs w:val="24"/>
        </w:rPr>
        <w:t xml:space="preserve"> a</w:t>
      </w:r>
      <w:r w:rsidR="00F65451" w:rsidRPr="005815BA">
        <w:rPr>
          <w:rFonts w:ascii="Times New Roman" w:hAnsi="Times New Roman" w:cs="Times New Roman"/>
          <w:sz w:val="24"/>
          <w:szCs w:val="24"/>
        </w:rPr>
        <w:t>nd</w:t>
      </w:r>
      <w:r w:rsidR="00CA727C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27C" w:rsidRPr="005815BA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CA727C"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27C" w:rsidRPr="005815B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A727C" w:rsidRPr="005815BA">
        <w:rPr>
          <w:rFonts w:ascii="Times New Roman" w:hAnsi="Times New Roman" w:cs="Times New Roman"/>
          <w:sz w:val="24"/>
          <w:szCs w:val="24"/>
        </w:rPr>
        <w:t>.</w:t>
      </w:r>
    </w:p>
    <w:p w14:paraId="5FFC517F" w14:textId="77777777" w:rsidR="00C94132" w:rsidRPr="005815BA" w:rsidRDefault="00C94132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799535" w14:textId="77777777" w:rsidR="00FB527F" w:rsidRPr="003949F2" w:rsidRDefault="00FB527F" w:rsidP="00C152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49F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3949F2">
        <w:rPr>
          <w:rFonts w:ascii="Times New Roman" w:hAnsi="Times New Roman" w:cs="Times New Roman"/>
          <w:b/>
          <w:bCs/>
          <w:sz w:val="24"/>
          <w:szCs w:val="24"/>
        </w:rPr>
        <w:t>Year</w:t>
      </w:r>
      <w:proofErr w:type="spellEnd"/>
      <w:r w:rsidRPr="00394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49F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94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49F2">
        <w:rPr>
          <w:rFonts w:ascii="Times New Roman" w:hAnsi="Times New Roman" w:cs="Times New Roman"/>
          <w:b/>
          <w:bCs/>
          <w:sz w:val="24"/>
          <w:szCs w:val="24"/>
        </w:rPr>
        <w:t>joining</w:t>
      </w:r>
      <w:proofErr w:type="spellEnd"/>
      <w:r w:rsidRPr="003949F2">
        <w:rPr>
          <w:rFonts w:ascii="Times New Roman" w:hAnsi="Times New Roman" w:cs="Times New Roman"/>
          <w:b/>
          <w:bCs/>
          <w:sz w:val="24"/>
          <w:szCs w:val="24"/>
        </w:rPr>
        <w:t xml:space="preserve"> IPA </w:t>
      </w:r>
      <w:proofErr w:type="gramStart"/>
      <w:r w:rsidRPr="003949F2">
        <w:rPr>
          <w:rFonts w:ascii="Times New Roman" w:hAnsi="Times New Roman" w:cs="Times New Roman"/>
          <w:b/>
          <w:bCs/>
          <w:sz w:val="24"/>
          <w:szCs w:val="24"/>
        </w:rPr>
        <w:t>and suggestion</w:t>
      </w:r>
      <w:proofErr w:type="gramEnd"/>
      <w:r w:rsidRPr="003949F2">
        <w:rPr>
          <w:rFonts w:ascii="Times New Roman" w:hAnsi="Times New Roman" w:cs="Times New Roman"/>
          <w:b/>
          <w:bCs/>
          <w:sz w:val="24"/>
          <w:szCs w:val="24"/>
        </w:rPr>
        <w:t xml:space="preserve"> to IPA on </w:t>
      </w:r>
      <w:proofErr w:type="spellStart"/>
      <w:r w:rsidRPr="003949F2">
        <w:rPr>
          <w:rFonts w:ascii="Times New Roman" w:hAnsi="Times New Roman" w:cs="Times New Roman"/>
          <w:b/>
          <w:bCs/>
          <w:sz w:val="24"/>
          <w:szCs w:val="24"/>
        </w:rPr>
        <w:t>future</w:t>
      </w:r>
      <w:proofErr w:type="spellEnd"/>
      <w:r w:rsidRPr="00394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49F2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</w:p>
    <w:p w14:paraId="733C3694" w14:textId="68CE4790" w:rsidR="005C2823" w:rsidRDefault="005815BA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Swedish </w:t>
      </w:r>
      <w:proofErr w:type="spellStart"/>
      <w:r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back a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15BA">
        <w:rPr>
          <w:rFonts w:ascii="Times New Roman" w:hAnsi="Times New Roman" w:cs="Times New Roman"/>
          <w:sz w:val="24"/>
          <w:szCs w:val="24"/>
        </w:rPr>
        <w:t>In 1930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15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15BA">
        <w:rPr>
          <w:rFonts w:ascii="Times New Roman" w:hAnsi="Times New Roman" w:cs="Times New Roman"/>
          <w:sz w:val="24"/>
          <w:szCs w:val="24"/>
        </w:rPr>
        <w:t>ediatric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in Stockholm.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3E1774">
        <w:rPr>
          <w:rFonts w:ascii="Times New Roman" w:hAnsi="Times New Roman" w:cs="Times New Roman"/>
          <w:sz w:val="24"/>
          <w:szCs w:val="24"/>
        </w:rPr>
        <w:t>,</w:t>
      </w:r>
      <w:r w:rsidR="005C2823">
        <w:rPr>
          <w:rFonts w:ascii="Times New Roman" w:hAnsi="Times New Roman" w:cs="Times New Roman"/>
          <w:sz w:val="24"/>
          <w:szCs w:val="24"/>
        </w:rPr>
        <w:t xml:space="preserve"> </w:t>
      </w:r>
      <w:r w:rsidRPr="005815BA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intense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3E1774">
        <w:rPr>
          <w:rFonts w:ascii="Times New Roman" w:hAnsi="Times New Roman" w:cs="Times New Roman"/>
          <w:sz w:val="24"/>
          <w:szCs w:val="24"/>
        </w:rPr>
        <w:t>e</w:t>
      </w:r>
      <w:r w:rsidR="00B61B77">
        <w:rPr>
          <w:rFonts w:ascii="Times New Roman" w:hAnsi="Times New Roman" w:cs="Times New Roman"/>
          <w:sz w:val="24"/>
          <w:szCs w:val="24"/>
        </w:rPr>
        <w:t>nsued</w:t>
      </w:r>
      <w:proofErr w:type="spellEnd"/>
      <w:r w:rsidR="005C2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2823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5C2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B77">
        <w:rPr>
          <w:rFonts w:ascii="Times New Roman" w:hAnsi="Times New Roman" w:cs="Times New Roman"/>
          <w:sz w:val="24"/>
          <w:szCs w:val="24"/>
        </w:rPr>
        <w:t>lively</w:t>
      </w:r>
      <w:proofErr w:type="spellEnd"/>
      <w:r w:rsidR="00B61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B77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="00B61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B77">
        <w:rPr>
          <w:rFonts w:ascii="Times New Roman" w:hAnsi="Times New Roman" w:cs="Times New Roman"/>
          <w:sz w:val="24"/>
          <w:szCs w:val="24"/>
        </w:rPr>
        <w:t>programme</w:t>
      </w:r>
      <w:r w:rsidR="005C28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C2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B7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B61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B77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="00B61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B77">
        <w:rPr>
          <w:rFonts w:ascii="Times New Roman" w:hAnsi="Times New Roman" w:cs="Times New Roman"/>
          <w:sz w:val="24"/>
          <w:szCs w:val="24"/>
        </w:rPr>
        <w:t>faculties</w:t>
      </w:r>
      <w:proofErr w:type="spellEnd"/>
      <w:r w:rsidR="00B61B77">
        <w:rPr>
          <w:rFonts w:ascii="Times New Roman" w:hAnsi="Times New Roman" w:cs="Times New Roman"/>
          <w:sz w:val="24"/>
          <w:szCs w:val="24"/>
        </w:rPr>
        <w:t xml:space="preserve"> at Swedish </w:t>
      </w:r>
      <w:proofErr w:type="spellStart"/>
      <w:r w:rsidR="00B61B77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="00B61B7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61B77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B61B77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="00B61B77">
        <w:rPr>
          <w:rFonts w:ascii="Times New Roman" w:hAnsi="Times New Roman" w:cs="Times New Roman"/>
          <w:sz w:val="24"/>
          <w:szCs w:val="24"/>
        </w:rPr>
        <w:t>counterparts</w:t>
      </w:r>
      <w:proofErr w:type="spellEnd"/>
      <w:r w:rsidR="005C28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9C4B49" w14:textId="3FB6302F" w:rsidR="00FD06F1" w:rsidRDefault="00FD06F1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Swedish </w:t>
      </w:r>
      <w:proofErr w:type="spellStart"/>
      <w:r>
        <w:rPr>
          <w:rFonts w:ascii="Times New Roman" w:hAnsi="Times New Roman" w:cs="Times New Roman"/>
          <w:sz w:val="24"/>
          <w:szCs w:val="24"/>
        </w:rPr>
        <w:t>paediatricians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spend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part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the</w:t>
      </w:r>
      <w:r w:rsidR="00C7419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420B">
        <w:rPr>
          <w:rFonts w:ascii="Times New Roman" w:hAnsi="Times New Roman" w:cs="Times New Roman"/>
          <w:sz w:val="24"/>
          <w:szCs w:val="24"/>
        </w:rPr>
        <w:t>notably</w:t>
      </w:r>
      <w:proofErr w:type="spellEnd"/>
      <w:r w:rsidR="00594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20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low-resource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BD5E44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BD5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the Swedish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Association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on Global Child Health and the international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2344E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2344EE">
        <w:rPr>
          <w:rFonts w:ascii="Times New Roman" w:hAnsi="Times New Roman" w:cs="Times New Roman"/>
          <w:sz w:val="24"/>
          <w:szCs w:val="24"/>
        </w:rPr>
        <w:t xml:space="preserve"> in the </w:t>
      </w:r>
      <w:r w:rsidR="004C190D">
        <w:rPr>
          <w:rFonts w:ascii="Times New Roman" w:hAnsi="Times New Roman" w:cs="Times New Roman"/>
          <w:sz w:val="24"/>
          <w:szCs w:val="24"/>
        </w:rPr>
        <w:t xml:space="preserve">21st </w:t>
      </w:r>
      <w:proofErr w:type="spellStart"/>
      <w:r w:rsidR="004C190D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="004C190D">
        <w:rPr>
          <w:rFonts w:ascii="Times New Roman" w:hAnsi="Times New Roman" w:cs="Times New Roman"/>
          <w:sz w:val="24"/>
          <w:szCs w:val="24"/>
        </w:rPr>
        <w:t>.</w:t>
      </w:r>
    </w:p>
    <w:p w14:paraId="2F219703" w14:textId="77777777" w:rsidR="003949F2" w:rsidRDefault="005C2823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Swedish </w:t>
      </w:r>
      <w:proofErr w:type="spellStart"/>
      <w:r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IPA for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0A9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E610A9">
        <w:rPr>
          <w:rFonts w:ascii="Times New Roman" w:hAnsi="Times New Roman" w:cs="Times New Roman"/>
          <w:sz w:val="24"/>
          <w:szCs w:val="24"/>
        </w:rPr>
        <w:t>cherish</w:t>
      </w:r>
      <w:proofErr w:type="spellEnd"/>
      <w:r w:rsidR="00E610A9">
        <w:rPr>
          <w:rFonts w:ascii="Times New Roman" w:hAnsi="Times New Roman" w:cs="Times New Roman"/>
          <w:sz w:val="24"/>
          <w:szCs w:val="24"/>
        </w:rPr>
        <w:t xml:space="preserve"> the international </w:t>
      </w:r>
      <w:proofErr w:type="spellStart"/>
      <w:r w:rsidR="00E610A9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="00E610A9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E610A9">
        <w:rPr>
          <w:rFonts w:ascii="Times New Roman" w:hAnsi="Times New Roman" w:cs="Times New Roman"/>
          <w:sz w:val="24"/>
          <w:szCs w:val="24"/>
        </w:rPr>
        <w:t>look forward</w:t>
      </w:r>
      <w:proofErr w:type="gramEnd"/>
      <w:r w:rsidR="00E610A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E610A9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E61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A9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E61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A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61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A9">
        <w:rPr>
          <w:rFonts w:ascii="Times New Roman" w:hAnsi="Times New Roman" w:cs="Times New Roman"/>
          <w:sz w:val="24"/>
          <w:szCs w:val="24"/>
        </w:rPr>
        <w:t>productive</w:t>
      </w:r>
      <w:proofErr w:type="spellEnd"/>
      <w:r w:rsidR="00E610A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610A9">
        <w:rPr>
          <w:rFonts w:ascii="Times New Roman" w:hAnsi="Times New Roman" w:cs="Times New Roman"/>
          <w:sz w:val="24"/>
          <w:szCs w:val="24"/>
        </w:rPr>
        <w:t>fruitful</w:t>
      </w:r>
      <w:proofErr w:type="spellEnd"/>
      <w:r w:rsidR="00E610A9">
        <w:rPr>
          <w:rFonts w:ascii="Times New Roman" w:hAnsi="Times New Roman" w:cs="Times New Roman"/>
          <w:sz w:val="24"/>
          <w:szCs w:val="24"/>
        </w:rPr>
        <w:t xml:space="preserve"> partnership </w:t>
      </w:r>
      <w:proofErr w:type="spellStart"/>
      <w:r w:rsidR="00E610A9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="003949F2">
        <w:rPr>
          <w:rFonts w:ascii="Times New Roman" w:hAnsi="Times New Roman" w:cs="Times New Roman"/>
          <w:sz w:val="24"/>
          <w:szCs w:val="24"/>
        </w:rPr>
        <w:t>.</w:t>
      </w:r>
    </w:p>
    <w:p w14:paraId="606B624F" w14:textId="7F641DB9" w:rsidR="004F08BF" w:rsidRDefault="003949F2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bringing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paedatricians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all over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4731BA">
        <w:rPr>
          <w:rFonts w:ascii="Times New Roman" w:hAnsi="Times New Roman" w:cs="Times New Roman"/>
          <w:sz w:val="24"/>
          <w:szCs w:val="24"/>
        </w:rPr>
        <w:t>.</w:t>
      </w:r>
    </w:p>
    <w:p w14:paraId="3ED551EB" w14:textId="18B48D33" w:rsidR="004E0867" w:rsidRDefault="004E0867" w:rsidP="00C152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99956C" w14:textId="2A3FA5C7" w:rsidR="004E0867" w:rsidRPr="004E0867" w:rsidRDefault="004E0867" w:rsidP="004E0867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E0867">
        <w:rPr>
          <w:rFonts w:ascii="Times New Roman" w:hAnsi="Times New Roman" w:cs="Times New Roman"/>
          <w:i/>
          <w:iCs/>
          <w:sz w:val="24"/>
          <w:szCs w:val="24"/>
        </w:rPr>
        <w:t xml:space="preserve">Karlstad, Sweden, 31 </w:t>
      </w:r>
      <w:proofErr w:type="spellStart"/>
      <w:r w:rsidRPr="004E0867">
        <w:rPr>
          <w:rFonts w:ascii="Times New Roman" w:hAnsi="Times New Roman" w:cs="Times New Roman"/>
          <w:i/>
          <w:iCs/>
          <w:sz w:val="24"/>
          <w:szCs w:val="24"/>
        </w:rPr>
        <w:t>January</w:t>
      </w:r>
      <w:proofErr w:type="spellEnd"/>
      <w:r w:rsidRPr="004E0867">
        <w:rPr>
          <w:rFonts w:ascii="Times New Roman" w:hAnsi="Times New Roman" w:cs="Times New Roman"/>
          <w:i/>
          <w:iCs/>
          <w:sz w:val="24"/>
          <w:szCs w:val="24"/>
        </w:rPr>
        <w:t xml:space="preserve"> 2020</w:t>
      </w:r>
    </w:p>
    <w:p w14:paraId="66C7859A" w14:textId="5C15C6DE" w:rsidR="004E0867" w:rsidRPr="004E0867" w:rsidRDefault="004E0867" w:rsidP="004E0867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4E0867">
        <w:rPr>
          <w:rFonts w:ascii="Times New Roman" w:hAnsi="Times New Roman" w:cs="Times New Roman"/>
          <w:i/>
          <w:iCs/>
          <w:sz w:val="24"/>
          <w:szCs w:val="24"/>
        </w:rPr>
        <w:t xml:space="preserve">Dr. Per Brolin, President, Swedish </w:t>
      </w:r>
      <w:proofErr w:type="spellStart"/>
      <w:r w:rsidRPr="004E0867">
        <w:rPr>
          <w:rFonts w:ascii="Times New Roman" w:hAnsi="Times New Roman" w:cs="Times New Roman"/>
          <w:i/>
          <w:iCs/>
          <w:sz w:val="24"/>
          <w:szCs w:val="24"/>
        </w:rPr>
        <w:t>Paediatric</w:t>
      </w:r>
      <w:proofErr w:type="spellEnd"/>
      <w:r w:rsidRPr="004E08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0867">
        <w:rPr>
          <w:rFonts w:ascii="Times New Roman" w:hAnsi="Times New Roman" w:cs="Times New Roman"/>
          <w:i/>
          <w:iCs/>
          <w:sz w:val="24"/>
          <w:szCs w:val="24"/>
        </w:rPr>
        <w:t>Society</w:t>
      </w:r>
      <w:proofErr w:type="spellEnd"/>
    </w:p>
    <w:sectPr w:rsidR="004E0867" w:rsidRPr="004E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64158"/>
    <w:multiLevelType w:val="hybridMultilevel"/>
    <w:tmpl w:val="084832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A707D"/>
    <w:multiLevelType w:val="hybridMultilevel"/>
    <w:tmpl w:val="5A8C4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D14CA"/>
    <w:multiLevelType w:val="hybridMultilevel"/>
    <w:tmpl w:val="B5700B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10"/>
    <w:rsid w:val="000361E6"/>
    <w:rsid w:val="00040332"/>
    <w:rsid w:val="000839E1"/>
    <w:rsid w:val="00122F68"/>
    <w:rsid w:val="00124194"/>
    <w:rsid w:val="00126310"/>
    <w:rsid w:val="0012765D"/>
    <w:rsid w:val="00142037"/>
    <w:rsid w:val="001A4EB0"/>
    <w:rsid w:val="001D5A81"/>
    <w:rsid w:val="00203612"/>
    <w:rsid w:val="00217B81"/>
    <w:rsid w:val="00232159"/>
    <w:rsid w:val="002344EE"/>
    <w:rsid w:val="00236B1D"/>
    <w:rsid w:val="00247B5F"/>
    <w:rsid w:val="002D7E26"/>
    <w:rsid w:val="002E7287"/>
    <w:rsid w:val="00324A2D"/>
    <w:rsid w:val="00355BF3"/>
    <w:rsid w:val="003949F2"/>
    <w:rsid w:val="003E1774"/>
    <w:rsid w:val="00402D72"/>
    <w:rsid w:val="004072AF"/>
    <w:rsid w:val="004731BA"/>
    <w:rsid w:val="004C190D"/>
    <w:rsid w:val="004C1C54"/>
    <w:rsid w:val="004D4DF7"/>
    <w:rsid w:val="004E0867"/>
    <w:rsid w:val="004F08BF"/>
    <w:rsid w:val="00561513"/>
    <w:rsid w:val="00580AFA"/>
    <w:rsid w:val="005815BA"/>
    <w:rsid w:val="0059420B"/>
    <w:rsid w:val="005A4CB4"/>
    <w:rsid w:val="005C2823"/>
    <w:rsid w:val="005E601D"/>
    <w:rsid w:val="005E7955"/>
    <w:rsid w:val="00612CF3"/>
    <w:rsid w:val="00667DBD"/>
    <w:rsid w:val="00693425"/>
    <w:rsid w:val="006A4C02"/>
    <w:rsid w:val="00700DE1"/>
    <w:rsid w:val="0070292F"/>
    <w:rsid w:val="00711A70"/>
    <w:rsid w:val="00717C6A"/>
    <w:rsid w:val="0072261B"/>
    <w:rsid w:val="00785D73"/>
    <w:rsid w:val="007D0174"/>
    <w:rsid w:val="007D401E"/>
    <w:rsid w:val="00894C3D"/>
    <w:rsid w:val="008D3843"/>
    <w:rsid w:val="008E0BE4"/>
    <w:rsid w:val="009445AF"/>
    <w:rsid w:val="00953A82"/>
    <w:rsid w:val="00993D98"/>
    <w:rsid w:val="009E057F"/>
    <w:rsid w:val="00A17C95"/>
    <w:rsid w:val="00A410D0"/>
    <w:rsid w:val="00A4659E"/>
    <w:rsid w:val="00A94C38"/>
    <w:rsid w:val="00AA1610"/>
    <w:rsid w:val="00AD1EFC"/>
    <w:rsid w:val="00AD221A"/>
    <w:rsid w:val="00AF06E1"/>
    <w:rsid w:val="00B14368"/>
    <w:rsid w:val="00B210C7"/>
    <w:rsid w:val="00B26BD8"/>
    <w:rsid w:val="00B33D9F"/>
    <w:rsid w:val="00B421B5"/>
    <w:rsid w:val="00B61B77"/>
    <w:rsid w:val="00B658CD"/>
    <w:rsid w:val="00BD5E44"/>
    <w:rsid w:val="00C1525C"/>
    <w:rsid w:val="00C16195"/>
    <w:rsid w:val="00C306AE"/>
    <w:rsid w:val="00C7419A"/>
    <w:rsid w:val="00C94132"/>
    <w:rsid w:val="00CA727C"/>
    <w:rsid w:val="00CC1A4A"/>
    <w:rsid w:val="00CF6D46"/>
    <w:rsid w:val="00D03D31"/>
    <w:rsid w:val="00D54BA5"/>
    <w:rsid w:val="00D620D1"/>
    <w:rsid w:val="00D6760A"/>
    <w:rsid w:val="00D70442"/>
    <w:rsid w:val="00D80CD8"/>
    <w:rsid w:val="00D943F0"/>
    <w:rsid w:val="00DA4310"/>
    <w:rsid w:val="00E309E0"/>
    <w:rsid w:val="00E33D6B"/>
    <w:rsid w:val="00E610A9"/>
    <w:rsid w:val="00EC407F"/>
    <w:rsid w:val="00F55E67"/>
    <w:rsid w:val="00F65451"/>
    <w:rsid w:val="00F73C2B"/>
    <w:rsid w:val="00FB527F"/>
    <w:rsid w:val="00FD06F1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42EB"/>
  <w15:chartTrackingRefBased/>
  <w15:docId w15:val="{FF9A155F-942E-4403-BDCD-52DF17B8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3C2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E0BE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E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arnlakarforening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290799F9AE40AFBD18437AAB0477" ma:contentTypeVersion="9" ma:contentTypeDescription="Create a new document." ma:contentTypeScope="" ma:versionID="38a01bf282d63d92dca81f8ee35c9c1a">
  <xsd:schema xmlns:xsd="http://www.w3.org/2001/XMLSchema" xmlns:xs="http://www.w3.org/2001/XMLSchema" xmlns:p="http://schemas.microsoft.com/office/2006/metadata/properties" xmlns:ns1="http://schemas.microsoft.com/sharepoint/v3" xmlns:ns3="691673fb-e184-4340-b0ef-ff21a447f1d0" xmlns:ns4="daf4b948-d2b8-4ed7-b2c5-94a85adcaefa" targetNamespace="http://schemas.microsoft.com/office/2006/metadata/properties" ma:root="true" ma:fieldsID="59d887baa480051f92182a7b4a179e65" ns1:_="" ns3:_="" ns4:_="">
    <xsd:import namespace="http://schemas.microsoft.com/sharepoint/v3"/>
    <xsd:import namespace="691673fb-e184-4340-b0ef-ff21a447f1d0"/>
    <xsd:import namespace="daf4b948-d2b8-4ed7-b2c5-94a85adcae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673fb-e184-4340-b0ef-ff21a447f1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4b948-d2b8-4ed7-b2c5-94a85adca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210540-DCAD-4E05-9F09-3EE69BF6B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1673fb-e184-4340-b0ef-ff21a447f1d0"/>
    <ds:schemaRef ds:uri="daf4b948-d2b8-4ed7-b2c5-94a85adca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A2AC0-5CF0-4C43-95BA-1CFBAB99A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6246A-7F3E-4341-B30F-76E5F635AA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Brolin</dc:creator>
  <cp:keywords/>
  <dc:description/>
  <cp:lastModifiedBy>Per Brolin</cp:lastModifiedBy>
  <cp:revision>97</cp:revision>
  <dcterms:created xsi:type="dcterms:W3CDTF">2020-01-31T21:51:00Z</dcterms:created>
  <dcterms:modified xsi:type="dcterms:W3CDTF">2020-01-31T23:04:00Z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0x0101001127290799F9AE40AFBD18437AAB0477</vt:lpwstr>
  </property>
</Properties>
</file>